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64" w:rsidRDefault="00E2620A">
      <w:pPr>
        <w:spacing w:after="208" w:line="269" w:lineRule="auto"/>
        <w:ind w:left="-5" w:hanging="10"/>
      </w:pPr>
      <w:r>
        <w:rPr>
          <w:b/>
        </w:rPr>
        <w:t xml:space="preserve">Přečti si následující texty a vypracuj úkoly. Vypracované pracovní listy mi posílejte na můj e-mail: </w:t>
      </w:r>
      <w:r>
        <w:rPr>
          <w:b/>
          <w:color w:val="0000FF"/>
          <w:u w:val="single" w:color="0000FF"/>
        </w:rPr>
        <w:t>Petra-Novi@seznam.cz</w:t>
      </w:r>
      <w:r>
        <w:rPr>
          <w:b/>
        </w:rPr>
        <w:t xml:space="preserve"> </w:t>
      </w:r>
    </w:p>
    <w:p w:rsidR="00603B64" w:rsidRDefault="00E2620A">
      <w:pPr>
        <w:spacing w:after="208" w:line="269" w:lineRule="auto"/>
        <w:ind w:left="-5" w:hanging="10"/>
      </w:pPr>
      <w:r>
        <w:rPr>
          <w:b/>
        </w:rPr>
        <w:t xml:space="preserve">Pokud s něčím potřebujete poradit či pomoci, napište. </w:t>
      </w:r>
    </w:p>
    <w:p w:rsidR="00603B64" w:rsidRDefault="00E2620A">
      <w:pPr>
        <w:spacing w:after="218"/>
      </w:pPr>
      <w:r>
        <w:t xml:space="preserve"> </w:t>
      </w:r>
    </w:p>
    <w:p w:rsidR="00603B64" w:rsidRDefault="00E2620A">
      <w:pPr>
        <w:spacing w:after="218"/>
        <w:ind w:left="43"/>
        <w:jc w:val="center"/>
      </w:pPr>
      <w:r>
        <w:rPr>
          <w:b/>
          <w:u w:val="single" w:color="000000"/>
        </w:rPr>
        <w:t xml:space="preserve">Do </w:t>
      </w:r>
      <w:proofErr w:type="spellStart"/>
      <w:r>
        <w:rPr>
          <w:b/>
          <w:u w:val="single" w:color="000000"/>
        </w:rPr>
        <w:t>you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get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along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with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the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generation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of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your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parents</w:t>
      </w:r>
      <w:proofErr w:type="spellEnd"/>
      <w:r>
        <w:rPr>
          <w:b/>
          <w:u w:val="single" w:color="000000"/>
        </w:rPr>
        <w:t xml:space="preserve"> and </w:t>
      </w:r>
      <w:proofErr w:type="spellStart"/>
      <w:r>
        <w:rPr>
          <w:b/>
          <w:u w:val="single" w:color="000000"/>
        </w:rPr>
        <w:t>grandparents</w:t>
      </w:r>
      <w:proofErr w:type="spellEnd"/>
      <w:r>
        <w:rPr>
          <w:b/>
          <w:u w:val="single" w:color="000000"/>
        </w:rPr>
        <w:t>?</w:t>
      </w:r>
      <w:r>
        <w:rPr>
          <w:b/>
        </w:rPr>
        <w:t xml:space="preserve"> </w:t>
      </w:r>
    </w:p>
    <w:p w:rsidR="00603B64" w:rsidRDefault="00E2620A">
      <w:pPr>
        <w:spacing w:after="208" w:line="269" w:lineRule="auto"/>
        <w:ind w:left="-5" w:hanging="10"/>
      </w:pPr>
      <w:r>
        <w:rPr>
          <w:b/>
        </w:rPr>
        <w:t xml:space="preserve">David </w:t>
      </w:r>
    </w:p>
    <w:p w:rsidR="00603B64" w:rsidRDefault="00E2620A">
      <w:pPr>
        <w:spacing w:after="200" w:line="275" w:lineRule="auto"/>
        <w:ind w:left="-5" w:hanging="10"/>
      </w:pPr>
      <w:r>
        <w:rPr>
          <w:i/>
        </w:rPr>
        <w:t xml:space="preserve">“No, I </w:t>
      </w:r>
      <w:proofErr w:type="spellStart"/>
      <w:r>
        <w:rPr>
          <w:i/>
        </w:rPr>
        <w:t>don´t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are </w:t>
      </w:r>
      <w:proofErr w:type="spellStart"/>
      <w:r>
        <w:rPr>
          <w:i/>
        </w:rPr>
        <w:t>too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old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understand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</w:t>
      </w:r>
      <w:proofErr w:type="spellEnd"/>
      <w:r>
        <w:rPr>
          <w:i/>
        </w:rPr>
        <w:t xml:space="preserve"> and my 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hear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what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should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shouldn´t</w:t>
      </w:r>
      <w:proofErr w:type="spellEnd"/>
      <w:r>
        <w:rPr>
          <w:i/>
        </w:rPr>
        <w:t xml:space="preserve"> do. </w:t>
      </w:r>
      <w:proofErr w:type="spellStart"/>
      <w:r>
        <w:rPr>
          <w:i/>
        </w:rPr>
        <w:t>Everything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dangerous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them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Internet,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networks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friends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etc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life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so </w:t>
      </w:r>
      <w:proofErr w:type="spellStart"/>
      <w:r>
        <w:rPr>
          <w:i/>
        </w:rPr>
        <w:t>boring</w:t>
      </w:r>
      <w:proofErr w:type="spellEnd"/>
      <w:r>
        <w:rPr>
          <w:i/>
        </w:rPr>
        <w:t xml:space="preserve">! But </w:t>
      </w:r>
      <w:proofErr w:type="spellStart"/>
      <w:r>
        <w:rPr>
          <w:i/>
        </w:rPr>
        <w:t>what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hate</w:t>
      </w:r>
      <w:proofErr w:type="spellEnd"/>
      <w:r>
        <w:rPr>
          <w:i/>
        </w:rPr>
        <w:t xml:space="preserve"> most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start </w:t>
      </w:r>
      <w:proofErr w:type="spellStart"/>
      <w:r>
        <w:rPr>
          <w:i/>
        </w:rPr>
        <w:t>talking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Gosh</w:t>
      </w:r>
      <w:proofErr w:type="spellEnd"/>
      <w:r>
        <w:rPr>
          <w:i/>
        </w:rPr>
        <w:t xml:space="preserve">! </w:t>
      </w:r>
      <w:proofErr w:type="spellStart"/>
      <w:r>
        <w:rPr>
          <w:i/>
        </w:rPr>
        <w:t>Boring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boring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boring</w:t>
      </w:r>
      <w:proofErr w:type="spellEnd"/>
      <w:r>
        <w:rPr>
          <w:i/>
        </w:rPr>
        <w:t xml:space="preserve">! I hope </w:t>
      </w:r>
      <w:proofErr w:type="spellStart"/>
      <w:r>
        <w:rPr>
          <w:i/>
        </w:rPr>
        <w:t>I´ll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I´m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age</w:t>
      </w:r>
      <w:proofErr w:type="spellEnd"/>
      <w:r>
        <w:rPr>
          <w:i/>
        </w:rPr>
        <w:t xml:space="preserve">…“ </w:t>
      </w:r>
    </w:p>
    <w:p w:rsidR="00603B64" w:rsidRDefault="00E2620A">
      <w:pPr>
        <w:spacing w:after="208" w:line="269" w:lineRule="auto"/>
        <w:ind w:left="-5" w:hanging="10"/>
      </w:pPr>
      <w:r>
        <w:rPr>
          <w:b/>
        </w:rPr>
        <w:t xml:space="preserve">Kate </w:t>
      </w:r>
    </w:p>
    <w:p w:rsidR="00603B64" w:rsidRDefault="00E2620A">
      <w:pPr>
        <w:spacing w:after="200" w:line="275" w:lineRule="auto"/>
        <w:ind w:left="-5" w:hanging="10"/>
      </w:pPr>
      <w:r>
        <w:rPr>
          <w:i/>
        </w:rPr>
        <w:t>“</w:t>
      </w:r>
      <w:proofErr w:type="spellStart"/>
      <w:r>
        <w:rPr>
          <w:i/>
        </w:rPr>
        <w:t>Mmm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yes</w:t>
      </w:r>
      <w:proofErr w:type="spellEnd"/>
      <w:r>
        <w:rPr>
          <w:i/>
        </w:rPr>
        <w:t xml:space="preserve"> and no. I love my </w:t>
      </w:r>
      <w:proofErr w:type="spellStart"/>
      <w:r>
        <w:rPr>
          <w:i/>
        </w:rPr>
        <w:t>parents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grandparents</w:t>
      </w:r>
      <w:proofErr w:type="spellEnd"/>
      <w:r>
        <w:rPr>
          <w:i/>
        </w:rPr>
        <w:t xml:space="preserve"> but I </w:t>
      </w:r>
      <w:proofErr w:type="spellStart"/>
      <w:r>
        <w:rPr>
          <w:i/>
        </w:rPr>
        <w:t>don´t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spending</w:t>
      </w:r>
      <w:proofErr w:type="spellEnd"/>
      <w:r>
        <w:rPr>
          <w:i/>
        </w:rPr>
        <w:t xml:space="preserve"> much 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them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different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interests</w:t>
      </w:r>
      <w:proofErr w:type="spellEnd"/>
      <w:r>
        <w:rPr>
          <w:i/>
        </w:rPr>
        <w:t xml:space="preserve"> an</w:t>
      </w:r>
      <w:r>
        <w:rPr>
          <w:i/>
        </w:rPr>
        <w:t xml:space="preserve">d </w:t>
      </w:r>
      <w:proofErr w:type="spellStart"/>
      <w:r>
        <w:rPr>
          <w:i/>
        </w:rPr>
        <w:t>hobbies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ideas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spending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one´s</w:t>
      </w:r>
      <w:proofErr w:type="spellEnd"/>
      <w:r>
        <w:rPr>
          <w:i/>
        </w:rPr>
        <w:t xml:space="preserve"> free 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. I </w:t>
      </w:r>
      <w:proofErr w:type="spellStart"/>
      <w:r>
        <w:rPr>
          <w:i/>
        </w:rPr>
        <w:t>respect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them</w:t>
      </w:r>
      <w:proofErr w:type="spellEnd"/>
      <w:r>
        <w:rPr>
          <w:i/>
        </w:rPr>
        <w:t xml:space="preserve">, so </w:t>
      </w:r>
      <w:proofErr w:type="spellStart"/>
      <w:r>
        <w:rPr>
          <w:i/>
        </w:rPr>
        <w:t>I´m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respectful</w:t>
      </w:r>
      <w:proofErr w:type="spellEnd"/>
      <w:r>
        <w:rPr>
          <w:i/>
        </w:rPr>
        <w:t xml:space="preserve"> but I </w:t>
      </w:r>
      <w:proofErr w:type="spellStart"/>
      <w:r>
        <w:rPr>
          <w:i/>
        </w:rPr>
        <w:t>find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communication</w:t>
      </w:r>
      <w:proofErr w:type="spellEnd"/>
      <w:r>
        <w:rPr>
          <w:i/>
        </w:rPr>
        <w:t xml:space="preserve"> very </w:t>
      </w:r>
      <w:proofErr w:type="spellStart"/>
      <w:r>
        <w:rPr>
          <w:i/>
        </w:rPr>
        <w:t>difficult</w:t>
      </w:r>
      <w:proofErr w:type="spellEnd"/>
      <w:r>
        <w:rPr>
          <w:i/>
        </w:rPr>
        <w:t xml:space="preserve">. I </w:t>
      </w:r>
      <w:proofErr w:type="spellStart"/>
      <w:r>
        <w:rPr>
          <w:i/>
        </w:rPr>
        <w:t>think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that´s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normal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It´s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generation</w:t>
      </w:r>
      <w:proofErr w:type="spellEnd"/>
      <w:r>
        <w:rPr>
          <w:i/>
        </w:rPr>
        <w:t xml:space="preserve"> gap, </w:t>
      </w:r>
      <w:proofErr w:type="spellStart"/>
      <w:r>
        <w:rPr>
          <w:i/>
        </w:rPr>
        <w:t>isn´t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?“ </w:t>
      </w:r>
    </w:p>
    <w:p w:rsidR="00603B64" w:rsidRDefault="00E2620A">
      <w:pPr>
        <w:spacing w:after="208" w:line="269" w:lineRule="auto"/>
        <w:ind w:left="-5" w:hanging="10"/>
      </w:pPr>
      <w:r>
        <w:rPr>
          <w:b/>
        </w:rPr>
        <w:t xml:space="preserve">Leo </w:t>
      </w:r>
    </w:p>
    <w:p w:rsidR="00603B64" w:rsidRDefault="00E2620A">
      <w:pPr>
        <w:spacing w:after="200" w:line="275" w:lineRule="auto"/>
        <w:ind w:left="-5" w:hanging="10"/>
      </w:pPr>
      <w:r>
        <w:rPr>
          <w:i/>
        </w:rPr>
        <w:t xml:space="preserve">“I love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grown-ups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seriously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w</w:t>
      </w:r>
      <w:r>
        <w:rPr>
          <w:i/>
        </w:rPr>
        <w:t>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talk to </w:t>
      </w:r>
      <w:proofErr w:type="spellStart"/>
      <w:r>
        <w:rPr>
          <w:i/>
        </w:rPr>
        <w:t>me</w:t>
      </w:r>
      <w:proofErr w:type="spellEnd"/>
      <w:r>
        <w:rPr>
          <w:i/>
        </w:rPr>
        <w:t xml:space="preserve"> as </w:t>
      </w:r>
      <w:proofErr w:type="spellStart"/>
      <w:r>
        <w:rPr>
          <w:i/>
        </w:rPr>
        <w:t>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I´m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grown</w:t>
      </w:r>
      <w:proofErr w:type="spellEnd"/>
      <w:r>
        <w:rPr>
          <w:i/>
        </w:rPr>
        <w:t xml:space="preserve">-up, </w:t>
      </w:r>
      <w:proofErr w:type="spellStart"/>
      <w:r>
        <w:rPr>
          <w:i/>
        </w:rPr>
        <w:t>too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I´m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thinking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about</w:t>
      </w:r>
      <w:proofErr w:type="spellEnd"/>
      <w:r>
        <w:rPr>
          <w:i/>
        </w:rPr>
        <w:t xml:space="preserve"> my </w:t>
      </w:r>
      <w:proofErr w:type="spellStart"/>
      <w:r>
        <w:rPr>
          <w:i/>
        </w:rPr>
        <w:t>uncle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a lot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fun</w:t>
      </w:r>
      <w:proofErr w:type="spellEnd"/>
      <w:r>
        <w:rPr>
          <w:i/>
        </w:rPr>
        <w:t xml:space="preserve"> and a </w:t>
      </w:r>
      <w:proofErr w:type="spellStart"/>
      <w:r>
        <w:rPr>
          <w:i/>
        </w:rPr>
        <w:t>real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friend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We</w:t>
      </w:r>
      <w:proofErr w:type="spellEnd"/>
      <w:r>
        <w:rPr>
          <w:i/>
        </w:rPr>
        <w:t xml:space="preserve"> go </w:t>
      </w:r>
      <w:proofErr w:type="spellStart"/>
      <w:r>
        <w:rPr>
          <w:i/>
        </w:rPr>
        <w:t>fishing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together</w:t>
      </w:r>
      <w:proofErr w:type="spellEnd"/>
      <w:r>
        <w:rPr>
          <w:i/>
        </w:rPr>
        <w:t xml:space="preserve"> and talk and </w:t>
      </w:r>
      <w:proofErr w:type="spellStart"/>
      <w:r>
        <w:rPr>
          <w:i/>
        </w:rPr>
        <w:t>laugh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He´s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always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should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</w:t>
      </w:r>
      <w:proofErr w:type="spellEnd"/>
      <w:r>
        <w:rPr>
          <w:i/>
        </w:rPr>
        <w:t xml:space="preserve"> – not </w:t>
      </w:r>
      <w:proofErr w:type="spellStart"/>
      <w:r>
        <w:rPr>
          <w:i/>
        </w:rPr>
        <w:t>only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expect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people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polite</w:t>
      </w:r>
      <w:proofErr w:type="spellEnd"/>
      <w:r>
        <w:rPr>
          <w:i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understand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should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try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understand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</w:t>
      </w:r>
      <w:proofErr w:type="spellEnd"/>
      <w:r>
        <w:rPr>
          <w:i/>
        </w:rPr>
        <w:t xml:space="preserve"> as </w:t>
      </w:r>
      <w:proofErr w:type="spellStart"/>
      <w:r>
        <w:rPr>
          <w:i/>
        </w:rPr>
        <w:t>well</w:t>
      </w:r>
      <w:proofErr w:type="spellEnd"/>
      <w:r>
        <w:rPr>
          <w:i/>
        </w:rPr>
        <w:t xml:space="preserve">!“ </w:t>
      </w:r>
    </w:p>
    <w:p w:rsidR="00603B64" w:rsidRDefault="00E2620A">
      <w:pPr>
        <w:spacing w:after="208" w:line="269" w:lineRule="auto"/>
        <w:ind w:left="-5" w:hanging="10"/>
      </w:pPr>
      <w:r>
        <w:rPr>
          <w:b/>
        </w:rPr>
        <w:t xml:space="preserve">Sandra </w:t>
      </w:r>
    </w:p>
    <w:p w:rsidR="00603B64" w:rsidRDefault="00E2620A">
      <w:pPr>
        <w:spacing w:after="200" w:line="275" w:lineRule="auto"/>
        <w:ind w:left="-5" w:hanging="10"/>
      </w:pPr>
      <w:r>
        <w:rPr>
          <w:i/>
        </w:rPr>
        <w:t xml:space="preserve">“I </w:t>
      </w:r>
      <w:proofErr w:type="spellStart"/>
      <w:r>
        <w:rPr>
          <w:i/>
        </w:rPr>
        <w:t>absolutely</w:t>
      </w:r>
      <w:proofErr w:type="spellEnd"/>
      <w:r>
        <w:rPr>
          <w:i/>
        </w:rPr>
        <w:t xml:space="preserve"> love my </w:t>
      </w:r>
      <w:proofErr w:type="spellStart"/>
      <w:r>
        <w:rPr>
          <w:i/>
        </w:rPr>
        <w:t>grandma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knows</w:t>
      </w:r>
      <w:proofErr w:type="spellEnd"/>
      <w:r>
        <w:rPr>
          <w:i/>
        </w:rPr>
        <w:t xml:space="preserve"> very </w:t>
      </w:r>
      <w:proofErr w:type="spellStart"/>
      <w:r>
        <w:rPr>
          <w:i/>
        </w:rPr>
        <w:t>little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advantages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example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can´t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understand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how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use my e-mail on my PC as </w:t>
      </w:r>
      <w:proofErr w:type="spellStart"/>
      <w:r>
        <w:rPr>
          <w:i/>
        </w:rPr>
        <w:t>well</w:t>
      </w:r>
      <w:proofErr w:type="spellEnd"/>
      <w:r>
        <w:rPr>
          <w:i/>
        </w:rPr>
        <w:t xml:space="preserve"> as on my </w:t>
      </w:r>
      <w:proofErr w:type="spellStart"/>
      <w:r>
        <w:rPr>
          <w:i/>
        </w:rPr>
        <w:t>p</w:t>
      </w:r>
      <w:r>
        <w:rPr>
          <w:i/>
        </w:rPr>
        <w:t>hone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She</w:t>
      </w:r>
      <w:proofErr w:type="spellEnd"/>
      <w:r>
        <w:rPr>
          <w:i/>
        </w:rPr>
        <w:t xml:space="preserve"> has a mobile </w:t>
      </w:r>
      <w:proofErr w:type="spellStart"/>
      <w:r>
        <w:rPr>
          <w:i/>
        </w:rPr>
        <w:t>phone</w:t>
      </w:r>
      <w:proofErr w:type="spellEnd"/>
      <w:r>
        <w:rPr>
          <w:i/>
        </w:rPr>
        <w:t xml:space="preserve"> just in case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kindest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most </w:t>
      </w:r>
      <w:proofErr w:type="spellStart"/>
      <w:r>
        <w:rPr>
          <w:i/>
        </w:rPr>
        <w:t>loving</w:t>
      </w:r>
      <w:proofErr w:type="spellEnd"/>
      <w:r>
        <w:rPr>
          <w:i/>
        </w:rPr>
        <w:t xml:space="preserve"> person on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planet. I </w:t>
      </w:r>
      <w:proofErr w:type="spellStart"/>
      <w:r>
        <w:rPr>
          <w:i/>
        </w:rPr>
        <w:t>also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her </w:t>
      </w:r>
      <w:proofErr w:type="spellStart"/>
      <w:r>
        <w:rPr>
          <w:i/>
        </w:rPr>
        <w:t>elderly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friends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Sometimes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can´t</w:t>
      </w:r>
      <w:proofErr w:type="spellEnd"/>
      <w:r>
        <w:rPr>
          <w:i/>
        </w:rPr>
        <w:t xml:space="preserve"> stop </w:t>
      </w:r>
      <w:proofErr w:type="spellStart"/>
      <w:r>
        <w:rPr>
          <w:i/>
        </w:rPr>
        <w:t>laughing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I listen to </w:t>
      </w:r>
      <w:proofErr w:type="spellStart"/>
      <w:r>
        <w:rPr>
          <w:i/>
        </w:rPr>
        <w:t>their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stories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aren´t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always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bor</w:t>
      </w:r>
      <w:r>
        <w:rPr>
          <w:i/>
        </w:rPr>
        <w:t>ing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grumpy</w:t>
      </w:r>
      <w:proofErr w:type="spellEnd"/>
      <w:r>
        <w:rPr>
          <w:i/>
        </w:rPr>
        <w:t xml:space="preserve">!“ </w:t>
      </w:r>
    </w:p>
    <w:p w:rsidR="00603B64" w:rsidRDefault="00E2620A">
      <w:pPr>
        <w:spacing w:after="208" w:line="269" w:lineRule="auto"/>
        <w:ind w:left="-5" w:hanging="10"/>
      </w:pPr>
      <w:proofErr w:type="spellStart"/>
      <w:r>
        <w:rPr>
          <w:b/>
        </w:rPr>
        <w:t>Tim</w:t>
      </w:r>
      <w:proofErr w:type="spellEnd"/>
      <w:r>
        <w:rPr>
          <w:b/>
        </w:rPr>
        <w:t xml:space="preserve"> </w:t>
      </w:r>
    </w:p>
    <w:p w:rsidR="00603B64" w:rsidRDefault="00E2620A">
      <w:pPr>
        <w:spacing w:after="200" w:line="275" w:lineRule="auto"/>
        <w:ind w:left="-5" w:hanging="10"/>
      </w:pPr>
      <w:r>
        <w:rPr>
          <w:i/>
        </w:rPr>
        <w:t xml:space="preserve">“I </w:t>
      </w:r>
      <w:proofErr w:type="spellStart"/>
      <w:r>
        <w:rPr>
          <w:i/>
        </w:rPr>
        <w:t>don´t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know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them</w:t>
      </w:r>
      <w:proofErr w:type="spellEnd"/>
      <w:r>
        <w:rPr>
          <w:i/>
        </w:rPr>
        <w:t xml:space="preserve"> are fine and </w:t>
      </w:r>
      <w:proofErr w:type="spellStart"/>
      <w:r>
        <w:rPr>
          <w:i/>
        </w:rPr>
        <w:t>some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aren´t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It´s</w:t>
      </w:r>
      <w:proofErr w:type="spellEnd"/>
      <w:r>
        <w:rPr>
          <w:i/>
        </w:rPr>
        <w:t xml:space="preserve"> not </w:t>
      </w:r>
      <w:proofErr w:type="spellStart"/>
      <w:r>
        <w:rPr>
          <w:i/>
        </w:rPr>
        <w:t>possible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get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everybody</w:t>
      </w:r>
      <w:proofErr w:type="spellEnd"/>
      <w:r>
        <w:rPr>
          <w:i/>
        </w:rPr>
        <w:t xml:space="preserve">. I </w:t>
      </w:r>
      <w:proofErr w:type="spellStart"/>
      <w:r>
        <w:rPr>
          <w:i/>
        </w:rPr>
        <w:t>don´t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people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either</w:t>
      </w:r>
      <w:proofErr w:type="spellEnd"/>
      <w:r>
        <w:rPr>
          <w:i/>
        </w:rPr>
        <w:t xml:space="preserve">. I </w:t>
      </w:r>
      <w:proofErr w:type="spellStart"/>
      <w:r>
        <w:rPr>
          <w:i/>
        </w:rPr>
        <w:t>don´t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think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has to do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age</w:t>
      </w:r>
      <w:proofErr w:type="spellEnd"/>
      <w:r>
        <w:rPr>
          <w:i/>
        </w:rPr>
        <w:t xml:space="preserve">. And I </w:t>
      </w:r>
      <w:proofErr w:type="spellStart"/>
      <w:r>
        <w:rPr>
          <w:i/>
        </w:rPr>
        <w:t>don´t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so </w:t>
      </w:r>
      <w:proofErr w:type="spellStart"/>
      <w:r>
        <w:rPr>
          <w:i/>
        </w:rPr>
        <w:t>important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</w:t>
      </w:r>
      <w:r>
        <w:rPr>
          <w:i/>
        </w:rPr>
        <w:t>riends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everybody</w:t>
      </w:r>
      <w:proofErr w:type="spellEnd"/>
      <w:r>
        <w:rPr>
          <w:i/>
        </w:rPr>
        <w:t xml:space="preserve">!“ </w:t>
      </w:r>
    </w:p>
    <w:p w:rsidR="00603B64" w:rsidRDefault="00E2620A">
      <w:pPr>
        <w:spacing w:after="218"/>
      </w:pPr>
      <w:r>
        <w:rPr>
          <w:b/>
        </w:rPr>
        <w:t xml:space="preserve"> </w:t>
      </w:r>
    </w:p>
    <w:p w:rsidR="00603B64" w:rsidRDefault="00E2620A">
      <w:pPr>
        <w:spacing w:after="208" w:line="269" w:lineRule="auto"/>
        <w:ind w:left="-5" w:hanging="10"/>
      </w:pPr>
      <w:r>
        <w:rPr>
          <w:b/>
        </w:rPr>
        <w:t xml:space="preserve">Vyhledej v textech následující výrazy a přelož je do češtiny: </w:t>
      </w:r>
    </w:p>
    <w:p w:rsidR="00603B64" w:rsidRDefault="00E2620A">
      <w:pPr>
        <w:tabs>
          <w:tab w:val="center" w:pos="2123"/>
          <w:tab w:val="center" w:pos="2834"/>
          <w:tab w:val="center" w:pos="3539"/>
          <w:tab w:val="center" w:pos="4250"/>
          <w:tab w:val="center" w:pos="5657"/>
        </w:tabs>
        <w:spacing w:after="245" w:line="267" w:lineRule="auto"/>
        <w:ind w:left="-15"/>
      </w:pPr>
      <w:proofErr w:type="spellStart"/>
      <w:r>
        <w:t>get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–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elderly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-  </w:t>
      </w:r>
    </w:p>
    <w:p w:rsidR="00603B64" w:rsidRDefault="00E2620A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5359"/>
        </w:tabs>
        <w:spacing w:after="245" w:line="267" w:lineRule="auto"/>
        <w:ind w:left="-15"/>
      </w:pPr>
      <w:proofErr w:type="spellStart"/>
      <w:r>
        <w:lastRenderedPageBreak/>
        <w:t>spend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–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grumpy</w:t>
      </w:r>
      <w:proofErr w:type="spellEnd"/>
      <w:r>
        <w:t xml:space="preserve"> -  </w:t>
      </w:r>
    </w:p>
    <w:p w:rsidR="00E2620A" w:rsidRDefault="00E2620A">
      <w:pPr>
        <w:spacing w:after="0" w:line="466" w:lineRule="auto"/>
        <w:ind w:left="-5" w:right="1900" w:hanging="10"/>
        <w:jc w:val="both"/>
      </w:pPr>
      <w:proofErr w:type="spellStart"/>
      <w:r>
        <w:t>generation</w:t>
      </w:r>
      <w:proofErr w:type="spellEnd"/>
      <w:r>
        <w:t xml:space="preserve"> gap –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emergency</w:t>
      </w:r>
      <w:proofErr w:type="spellEnd"/>
      <w:r>
        <w:t xml:space="preserve"> -  </w:t>
      </w:r>
    </w:p>
    <w:p w:rsidR="00603B64" w:rsidRDefault="00E2620A">
      <w:pPr>
        <w:spacing w:after="0" w:line="466" w:lineRule="auto"/>
        <w:ind w:left="-5" w:right="1900" w:hanging="10"/>
        <w:jc w:val="both"/>
      </w:pPr>
      <w:bookmarkStart w:id="0" w:name="_GoBack"/>
      <w:bookmarkEnd w:id="0"/>
      <w:proofErr w:type="spellStart"/>
      <w:r>
        <w:t>grown-ups</w:t>
      </w:r>
      <w:proofErr w:type="spellEnd"/>
      <w:r>
        <w:t xml:space="preserve"> –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respectful</w:t>
      </w:r>
      <w:proofErr w:type="spellEnd"/>
      <w:r>
        <w:t xml:space="preserve"> -  </w:t>
      </w:r>
    </w:p>
    <w:p w:rsidR="00603B64" w:rsidRDefault="00E2620A">
      <w:pPr>
        <w:spacing w:after="218"/>
      </w:pPr>
      <w:r>
        <w:t xml:space="preserve"> </w:t>
      </w:r>
    </w:p>
    <w:p w:rsidR="00603B64" w:rsidRDefault="00E2620A">
      <w:pPr>
        <w:spacing w:after="208" w:line="269" w:lineRule="auto"/>
        <w:ind w:left="-5" w:hanging="10"/>
      </w:pPr>
      <w:proofErr w:type="spellStart"/>
      <w:r>
        <w:rPr>
          <w:b/>
        </w:rPr>
        <w:t>Who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agree</w:t>
      </w:r>
      <w:proofErr w:type="spellEnd"/>
      <w:r>
        <w:rPr>
          <w:b/>
        </w:rPr>
        <w:t xml:space="preserve"> most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? David, Kate, Leo, Sandra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</w:t>
      </w:r>
      <w:proofErr w:type="spellEnd"/>
      <w:r>
        <w:rPr>
          <w:b/>
        </w:rPr>
        <w:t xml:space="preserve">? </w:t>
      </w:r>
    </w:p>
    <w:p w:rsidR="00603B64" w:rsidRDefault="00E2620A">
      <w:pPr>
        <w:spacing w:after="208" w:line="269" w:lineRule="auto"/>
        <w:ind w:left="-5" w:hanging="10"/>
      </w:pP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opinion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topic</w:t>
      </w:r>
      <w:proofErr w:type="spellEnd"/>
      <w:r>
        <w:rPr>
          <w:b/>
        </w:rPr>
        <w:t xml:space="preserve">. </w:t>
      </w:r>
    </w:p>
    <w:p w:rsidR="00603B64" w:rsidRDefault="00E2620A">
      <w:pPr>
        <w:spacing w:after="208" w:line="269" w:lineRule="auto"/>
        <w:ind w:left="-5" w:hanging="10"/>
      </w:pPr>
      <w:r>
        <w:rPr>
          <w:b/>
        </w:rPr>
        <w:t xml:space="preserve">S kým nejvíce souhlasíš? Napiš svůj vlastní názor na toto téma. </w:t>
      </w:r>
    </w:p>
    <w:p w:rsidR="00603B64" w:rsidRDefault="00E2620A">
      <w:pPr>
        <w:spacing w:after="11" w:line="267" w:lineRule="auto"/>
        <w:ind w:left="-5" w:hanging="10"/>
        <w:jc w:val="both"/>
      </w:pPr>
      <w:r>
        <w:t>------------------------------------------------------------------------------------------</w:t>
      </w: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-------------------------------------------------------------------------------------------------------------------------------------------------------------------------------------------</w:t>
      </w:r>
    </w:p>
    <w:p w:rsidR="00603B64" w:rsidRDefault="00E2620A">
      <w:pPr>
        <w:spacing w:after="210" w:line="267" w:lineRule="auto"/>
        <w:ind w:left="-5" w:hanging="10"/>
        <w:jc w:val="both"/>
      </w:pPr>
      <w:r>
        <w:t>--------------------------------------------------------------------</w:t>
      </w:r>
      <w:r>
        <w:t xml:space="preserve">------------------------------------------------------------------ </w:t>
      </w:r>
    </w:p>
    <w:p w:rsidR="00603B64" w:rsidRDefault="00E2620A">
      <w:pPr>
        <w:spacing w:after="218"/>
      </w:pPr>
      <w:r>
        <w:t xml:space="preserve"> </w:t>
      </w:r>
    </w:p>
    <w:p w:rsidR="00603B64" w:rsidRDefault="00E2620A">
      <w:pPr>
        <w:spacing w:after="208" w:line="269" w:lineRule="auto"/>
        <w:ind w:left="-5" w:hanging="10"/>
      </w:pPr>
      <w:proofErr w:type="spellStart"/>
      <w:r>
        <w:rPr>
          <w:b/>
        </w:rPr>
        <w:t>Who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? </w:t>
      </w: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statements</w:t>
      </w:r>
      <w:proofErr w:type="spellEnd"/>
      <w:r>
        <w:rPr>
          <w:b/>
        </w:rPr>
        <w:t xml:space="preserve">. </w:t>
      </w:r>
    </w:p>
    <w:p w:rsidR="00603B64" w:rsidRDefault="00E2620A">
      <w:pPr>
        <w:spacing w:after="243" w:line="269" w:lineRule="auto"/>
        <w:ind w:left="-5" w:hanging="10"/>
      </w:pPr>
      <w:r>
        <w:rPr>
          <w:b/>
        </w:rPr>
        <w:t xml:space="preserve">Kdo řekl následující? Napiš jména vedle výpovědí. </w:t>
      </w:r>
    </w:p>
    <w:p w:rsidR="00603B64" w:rsidRDefault="00E2620A">
      <w:pPr>
        <w:numPr>
          <w:ilvl w:val="0"/>
          <w:numId w:val="1"/>
        </w:numPr>
        <w:spacing w:after="245" w:line="267" w:lineRule="auto"/>
        <w:ind w:hanging="346"/>
        <w:jc w:val="both"/>
      </w:pP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are </w:t>
      </w:r>
      <w:proofErr w:type="spellStart"/>
      <w:r>
        <w:t>boring</w:t>
      </w:r>
      <w:proofErr w:type="spellEnd"/>
      <w:r>
        <w:t xml:space="preserve">, but </w:t>
      </w:r>
      <w:proofErr w:type="spellStart"/>
      <w:r>
        <w:t>it´s</w:t>
      </w:r>
      <w:proofErr w:type="spellEnd"/>
      <w:r>
        <w:t xml:space="preserve"> not </w:t>
      </w:r>
      <w:proofErr w:type="spellStart"/>
      <w:r>
        <w:t>alwa</w:t>
      </w:r>
      <w:r>
        <w:t>ys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. </w:t>
      </w:r>
    </w:p>
    <w:p w:rsidR="00603B64" w:rsidRDefault="00E2620A">
      <w:pPr>
        <w:numPr>
          <w:ilvl w:val="0"/>
          <w:numId w:val="1"/>
        </w:numPr>
        <w:spacing w:after="245" w:line="267" w:lineRule="auto"/>
        <w:ind w:hanging="34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live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worlds</w:t>
      </w:r>
      <w:proofErr w:type="spellEnd"/>
      <w:r>
        <w:t xml:space="preserve">. </w:t>
      </w:r>
    </w:p>
    <w:p w:rsidR="00603B64" w:rsidRDefault="00E2620A">
      <w:pPr>
        <w:numPr>
          <w:ilvl w:val="0"/>
          <w:numId w:val="1"/>
        </w:numPr>
        <w:spacing w:after="245" w:line="267" w:lineRule="auto"/>
        <w:ind w:hanging="346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on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 xml:space="preserve">. </w:t>
      </w:r>
    </w:p>
    <w:p w:rsidR="00603B64" w:rsidRDefault="00E2620A">
      <w:pPr>
        <w:numPr>
          <w:ilvl w:val="0"/>
          <w:numId w:val="1"/>
        </w:numPr>
        <w:spacing w:after="245" w:line="267" w:lineRule="auto"/>
        <w:ind w:hanging="346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natural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 </w:t>
      </w:r>
    </w:p>
    <w:p w:rsidR="00603B64" w:rsidRDefault="00E2620A">
      <w:pPr>
        <w:numPr>
          <w:ilvl w:val="0"/>
          <w:numId w:val="1"/>
        </w:numPr>
        <w:spacing w:after="211" w:line="267" w:lineRule="auto"/>
        <w:ind w:hanging="346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. </w:t>
      </w:r>
    </w:p>
    <w:p w:rsidR="00603B64" w:rsidRDefault="00E2620A">
      <w:pPr>
        <w:spacing w:after="218"/>
      </w:pPr>
      <w:r>
        <w:t xml:space="preserve"> </w:t>
      </w:r>
    </w:p>
    <w:p w:rsidR="00603B64" w:rsidRDefault="00E2620A">
      <w:pPr>
        <w:spacing w:after="208" w:line="269" w:lineRule="auto"/>
        <w:ind w:left="-5" w:hanging="10"/>
      </w:pPr>
      <w:proofErr w:type="spellStart"/>
      <w:r>
        <w:rPr>
          <w:b/>
        </w:rPr>
        <w:t>Who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family</w:t>
      </w:r>
      <w:proofErr w:type="spellEnd"/>
      <w:r>
        <w:rPr>
          <w:b/>
        </w:rPr>
        <w:t xml:space="preserve">? </w:t>
      </w:r>
      <w:proofErr w:type="spellStart"/>
      <w:r>
        <w:rPr>
          <w:b/>
        </w:rPr>
        <w:t>How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together</w:t>
      </w:r>
      <w:proofErr w:type="spellEnd"/>
      <w:r>
        <w:rPr>
          <w:b/>
        </w:rPr>
        <w:t xml:space="preserve">? </w:t>
      </w:r>
    </w:p>
    <w:p w:rsidR="00603B64" w:rsidRDefault="00E2620A">
      <w:pPr>
        <w:spacing w:after="208" w:line="269" w:lineRule="auto"/>
        <w:ind w:left="-5" w:hanging="10"/>
      </w:pPr>
      <w:r>
        <w:rPr>
          <w:b/>
        </w:rPr>
        <w:t xml:space="preserve">S kým z tvé rodiny nejlépe vycházíš? Jak spolu trávíte čas? </w:t>
      </w:r>
    </w:p>
    <w:p w:rsidR="00603B64" w:rsidRDefault="00E2620A">
      <w:pPr>
        <w:spacing w:after="7" w:line="267" w:lineRule="auto"/>
        <w:ind w:left="-5" w:hanging="10"/>
        <w:jc w:val="both"/>
      </w:pPr>
      <w:r>
        <w:t>-------------------------------------------------------------------------------------------------------------------</w:t>
      </w: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------------------------------------------------------------------------------------------------------------------------------------------------------------------</w:t>
      </w:r>
    </w:p>
    <w:p w:rsidR="00603B64" w:rsidRDefault="00E2620A">
      <w:pPr>
        <w:spacing w:after="245" w:line="267" w:lineRule="auto"/>
        <w:ind w:left="-5" w:hanging="10"/>
        <w:jc w:val="both"/>
      </w:pPr>
      <w:r>
        <w:t>---------------------------------------------------------------------------------------------</w:t>
      </w:r>
      <w:r>
        <w:t xml:space="preserve">----------------------------------------- </w:t>
      </w:r>
    </w:p>
    <w:sectPr w:rsidR="00603B64">
      <w:pgSz w:w="11904" w:h="16838"/>
      <w:pgMar w:top="1462" w:right="1464" w:bottom="155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62C8"/>
    <w:multiLevelType w:val="hybridMultilevel"/>
    <w:tmpl w:val="BF5E1D3C"/>
    <w:lvl w:ilvl="0" w:tplc="F6C8F62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E29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8309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4D8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217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36CD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233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1CAC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DCFD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64"/>
    <w:rsid w:val="00603B64"/>
    <w:rsid w:val="00E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AF62"/>
  <w15:docId w15:val="{9F0AC3C8-98E8-4735-9502-850B9BEB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petra-novi</dc:creator>
  <cp:keywords/>
  <cp:lastModifiedBy>UCITEL VZOR</cp:lastModifiedBy>
  <cp:revision>2</cp:revision>
  <dcterms:created xsi:type="dcterms:W3CDTF">2020-04-16T18:36:00Z</dcterms:created>
  <dcterms:modified xsi:type="dcterms:W3CDTF">2020-04-16T18:36:00Z</dcterms:modified>
</cp:coreProperties>
</file>